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A8" w:rsidRPr="00FE19A8" w:rsidRDefault="00FE19A8" w:rsidP="00FE19A8">
      <w:pPr>
        <w:widowControl/>
        <w:pBdr>
          <w:bottom w:val="single" w:sz="12" w:space="4" w:color="CC3300"/>
        </w:pBdr>
        <w:spacing w:before="100" w:beforeAutospacing="1" w:after="100" w:afterAutospacing="1" w:line="600" w:lineRule="atLeast"/>
        <w:ind w:firstLine="0"/>
        <w:jc w:val="center"/>
        <w:outlineLvl w:val="0"/>
        <w:rPr>
          <w:rFonts w:ascii="微软雅黑" w:eastAsia="微软雅黑" w:hAnsi="微软雅黑" w:cs="宋体"/>
          <w:b/>
          <w:bCs/>
          <w:color w:val="282828"/>
          <w:kern w:val="36"/>
          <w:sz w:val="27"/>
          <w:szCs w:val="27"/>
        </w:rPr>
      </w:pPr>
      <w:r w:rsidRPr="00FE19A8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我校举办第31期</w:t>
      </w:r>
      <w:proofErr w:type="gramStart"/>
      <w:r w:rsidRPr="00FE19A8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高党结业</w:t>
      </w:r>
      <w:proofErr w:type="gramEnd"/>
      <w:r w:rsidRPr="00FE19A8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典礼暨话剧比赛</w:t>
      </w:r>
    </w:p>
    <w:p w:rsidR="00FE19A8" w:rsidRPr="00FE19A8" w:rsidRDefault="00FE19A8" w:rsidP="00FE19A8">
      <w:pPr>
        <w:widowControl/>
        <w:spacing w:before="100" w:beforeAutospacing="1" w:after="90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E19A8">
        <w:rPr>
          <w:rFonts w:ascii="微软雅黑" w:eastAsia="微软雅黑" w:hAnsi="微软雅黑" w:cs="宋体" w:hint="eastAsia"/>
          <w:color w:val="333333"/>
          <w:kern w:val="0"/>
          <w:szCs w:val="21"/>
        </w:rPr>
        <w:t>6月1日下午，我校在大礼堂举办“光辉的历程”第31期高党结业典礼暨主题话剧比赛。校党委副书记夏雨、高级党校副主任施荣瑜，信息技术学院高祺老师、商学院俞海燕老师、外国语学院朱浩祯老师、高职学院程晨老师、新闻传播学院王丽佳老师以及各学院学生代表担任评委。</w:t>
      </w:r>
    </w:p>
    <w:p w:rsidR="00FE19A8" w:rsidRPr="00FE19A8" w:rsidRDefault="00FE19A8" w:rsidP="00FE19A8">
      <w:pPr>
        <w:widowControl/>
        <w:spacing w:before="100" w:beforeAutospacing="1" w:after="90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E19A8">
        <w:rPr>
          <w:rFonts w:ascii="微软雅黑" w:eastAsia="微软雅黑" w:hAnsi="微软雅黑" w:cs="宋体" w:hint="eastAsia"/>
          <w:color w:val="333333"/>
          <w:kern w:val="0"/>
          <w:szCs w:val="21"/>
        </w:rPr>
        <w:t>本次比赛共有8支队伍参加。信息技术学院获得一等奖，商学院2班获得二等奖，高职学院获得三等奖。</w:t>
      </w:r>
    </w:p>
    <w:p w:rsidR="00FE19A8" w:rsidRPr="00FE19A8" w:rsidRDefault="00FE19A8" w:rsidP="00FE19A8">
      <w:pPr>
        <w:widowControl/>
        <w:spacing w:before="100" w:beforeAutospacing="1" w:after="90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E19A8">
        <w:rPr>
          <w:rFonts w:ascii="微软雅黑" w:eastAsia="微软雅黑" w:hAnsi="微软雅黑" w:cs="宋体" w:hint="eastAsia"/>
          <w:color w:val="333333"/>
          <w:kern w:val="0"/>
          <w:szCs w:val="21"/>
        </w:rPr>
        <w:t>校党委副书记夏雨进行点评。她对参赛队伍的积极参与、精彩表演表示肯定，并希望同学们</w:t>
      </w:r>
      <w:proofErr w:type="gramStart"/>
      <w:r w:rsidRPr="00FE19A8">
        <w:rPr>
          <w:rFonts w:ascii="微软雅黑" w:eastAsia="微软雅黑" w:hAnsi="微软雅黑" w:cs="宋体" w:hint="eastAsia"/>
          <w:color w:val="333333"/>
          <w:kern w:val="0"/>
          <w:szCs w:val="21"/>
        </w:rPr>
        <w:t>结合高党</w:t>
      </w:r>
      <w:proofErr w:type="gramEnd"/>
      <w:r w:rsidRPr="00FE19A8">
        <w:rPr>
          <w:rFonts w:ascii="微软雅黑" w:eastAsia="微软雅黑" w:hAnsi="微软雅黑" w:cs="宋体" w:hint="eastAsia"/>
          <w:color w:val="333333"/>
          <w:kern w:val="0"/>
          <w:szCs w:val="21"/>
        </w:rPr>
        <w:t>要求，严以修身，全面发展。</w:t>
      </w:r>
    </w:p>
    <w:p w:rsidR="00FE19A8" w:rsidRPr="00FE19A8" w:rsidRDefault="00FE19A8" w:rsidP="00FE19A8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>
            <wp:extent cx="5715000" cy="3810000"/>
            <wp:effectExtent l="19050" t="0" r="0" b="0"/>
            <wp:docPr id="1" name="图片 1" descr="http://news.gench.edu.cn/_upload/article/images/32/b9/27dcdabb40348d9109b3419ae823/2e6800e0-ad3d-463b-b3b1-2c1d5244b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gench.edu.cn/_upload/article/images/32/b9/27dcdabb40348d9109b3419ae823/2e6800e0-ad3d-463b-b3b1-2c1d5244b8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9A8" w:rsidRPr="00FE19A8" w:rsidRDefault="00FE19A8" w:rsidP="00FE19A8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E19A8">
        <w:rPr>
          <w:rFonts w:ascii="微软雅黑" w:eastAsia="微软雅黑" w:hAnsi="微软雅黑" w:cs="宋体" w:hint="eastAsia"/>
          <w:color w:val="333333"/>
          <w:kern w:val="0"/>
          <w:szCs w:val="21"/>
        </w:rPr>
        <w:t>全体合唱国歌</w:t>
      </w:r>
    </w:p>
    <w:p w:rsidR="00FE19A8" w:rsidRPr="00FE19A8" w:rsidRDefault="00FE19A8" w:rsidP="00FE19A8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FE19A8" w:rsidRPr="00FE19A8" w:rsidRDefault="00FE19A8" w:rsidP="00FE19A8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>
            <wp:extent cx="5715000" cy="3810000"/>
            <wp:effectExtent l="19050" t="0" r="0" b="0"/>
            <wp:docPr id="2" name="图片 2" descr="http://news.gench.edu.cn/_upload/article/images/32/b9/27dcdabb40348d9109b3419ae823/fb8959e6-0d54-4aca-b42f-3bcb2e6a2c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s.gench.edu.cn/_upload/article/images/32/b9/27dcdabb40348d9109b3419ae823/fb8959e6-0d54-4aca-b42f-3bcb2e6a2c3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9A8" w:rsidRPr="00FE19A8" w:rsidRDefault="00FE19A8" w:rsidP="00FE19A8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E19A8">
        <w:rPr>
          <w:rFonts w:ascii="微软雅黑" w:eastAsia="微软雅黑" w:hAnsi="微软雅黑" w:cs="宋体" w:hint="eastAsia"/>
          <w:color w:val="333333"/>
          <w:kern w:val="0"/>
          <w:szCs w:val="21"/>
        </w:rPr>
        <w:t>学生表演</w:t>
      </w:r>
    </w:p>
    <w:p w:rsidR="005910F2" w:rsidRDefault="005910F2"/>
    <w:sectPr w:rsidR="005910F2" w:rsidSect="00591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19A8"/>
    <w:rsid w:val="005910F2"/>
    <w:rsid w:val="00C76D35"/>
    <w:rsid w:val="00FE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F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E19A8"/>
    <w:pPr>
      <w:widowControl/>
      <w:spacing w:before="100" w:beforeAutospacing="1" w:after="100" w:afterAutospacing="1"/>
      <w:ind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extindent23">
    <w:name w:val="p_text_indent_23"/>
    <w:basedOn w:val="a"/>
    <w:rsid w:val="00FE19A8"/>
    <w:pPr>
      <w:widowControl/>
      <w:spacing w:before="100" w:beforeAutospacing="1" w:after="90"/>
      <w:ind w:firstLine="480"/>
      <w:jc w:val="left"/>
    </w:pPr>
    <w:rPr>
      <w:rFonts w:ascii="微软雅黑" w:eastAsia="微软雅黑" w:hAnsi="微软雅黑" w:cs="宋体"/>
      <w:color w:val="333333"/>
      <w:kern w:val="0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FE19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E19A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E19A8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229</Characters>
  <Application>Microsoft Office Word</Application>
  <DocSecurity>0</DocSecurity>
  <Lines>1</Lines>
  <Paragraphs>1</Paragraphs>
  <ScaleCrop>false</ScaleCrop>
  <Company>微软中国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2016-11-09T06:51:00Z</dcterms:created>
  <dcterms:modified xsi:type="dcterms:W3CDTF">2016-11-09T06:51:00Z</dcterms:modified>
</cp:coreProperties>
</file>